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3A" w:rsidRPr="00193A50" w:rsidRDefault="00195CD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CỘNG HOÀ XÃ HỘI CHỦ NGHĨA V</w:t>
      </w:r>
      <w:bookmarkStart w:id="0" w:name="_GoBack"/>
      <w:bookmarkEnd w:id="0"/>
      <w:r w:rsidRPr="00193A50">
        <w:rPr>
          <w:rFonts w:eastAsia="Times New Roman"/>
          <w:b/>
          <w:bCs/>
          <w:color w:val="000000"/>
          <w:sz w:val="28"/>
          <w:szCs w:val="28"/>
        </w:rPr>
        <w:t>IỆT NAM</w:t>
      </w:r>
      <w:r w:rsidRPr="00193A50">
        <w:rPr>
          <w:rFonts w:eastAsia="Times New Roman"/>
          <w:b/>
          <w:bCs/>
          <w:color w:val="000000"/>
          <w:sz w:val="28"/>
          <w:szCs w:val="28"/>
        </w:rPr>
        <w:br/>
      </w:r>
      <w:r w:rsidRPr="00193A50">
        <w:rPr>
          <w:rFonts w:eastAsia="Times New Roman"/>
          <w:color w:val="000000"/>
          <w:sz w:val="28"/>
          <w:szCs w:val="28"/>
        </w:rPr>
        <w:t>Độc lập – Tự do – Hạnh phúc</w:t>
      </w:r>
      <w:r w:rsidRPr="00193A50">
        <w:rPr>
          <w:rFonts w:eastAsia="Times New Roman"/>
          <w:color w:val="000000"/>
          <w:sz w:val="28"/>
          <w:szCs w:val="28"/>
        </w:rPr>
        <w:br/>
        <w:t>-------***----------</w:t>
      </w:r>
    </w:p>
    <w:p w:rsidR="0068623A" w:rsidRPr="00193A50" w:rsidRDefault="00195CD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 xml:space="preserve">BIÊN BẢN GIAO HÀNG 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193A50">
        <w:rPr>
          <w:rFonts w:eastAsia="Times New Roman"/>
          <w:i/>
          <w:iCs/>
          <w:color w:val="000000"/>
          <w:sz w:val="28"/>
          <w:szCs w:val="28"/>
        </w:rPr>
        <w:t>Hôm nay, ngày…..tháng ……. năm 20……, tại cảng …….., hai bên gồm: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BÊN BÁN:</w:t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Cs/>
          <w:color w:val="000000"/>
          <w:sz w:val="28"/>
          <w:szCs w:val="28"/>
        </w:rPr>
        <w:t>BÊN:</w:t>
      </w:r>
      <w:r w:rsidRPr="00193A50">
        <w:rPr>
          <w:rFonts w:eastAsia="Times New Roman"/>
          <w:bCs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Cs/>
          <w:color w:val="000000"/>
          <w:sz w:val="28"/>
          <w:szCs w:val="28"/>
        </w:rPr>
        <w:t>CÔNG TY:</w:t>
      </w:r>
      <w:r w:rsidRPr="00193A50">
        <w:rPr>
          <w:rFonts w:eastAsia="Times New Roman"/>
          <w:bCs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Địa chỉ trụ sở chính: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Đại diện bởi ông: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5280"/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 xml:space="preserve">Chức danh: </w:t>
      </w:r>
      <w:r w:rsidRPr="00193A50">
        <w:rPr>
          <w:rFonts w:eastAsia="Times New Roman"/>
          <w:color w:val="000000"/>
          <w:sz w:val="28"/>
          <w:szCs w:val="28"/>
        </w:rPr>
        <w:tab/>
        <w:t>Giám đốc/Tổng giám đốc: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5500"/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Số điện thoại:</w:t>
      </w:r>
      <w:r w:rsidRPr="00193A50">
        <w:rPr>
          <w:rFonts w:eastAsia="Times New Roman"/>
          <w:color w:val="000000"/>
          <w:sz w:val="28"/>
          <w:szCs w:val="28"/>
        </w:rPr>
        <w:tab/>
        <w:t>Fax:</w:t>
      </w:r>
      <w:r w:rsidRPr="00193A50">
        <w:rPr>
          <w:rFonts w:eastAsia="Times New Roman"/>
          <w:color w:val="000000"/>
          <w:sz w:val="28"/>
          <w:szCs w:val="28"/>
        </w:rPr>
        <w:tab/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MST: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outlineLvl w:val="4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i/>
          <w:iCs/>
          <w:color w:val="000000"/>
          <w:sz w:val="28"/>
          <w:szCs w:val="28"/>
        </w:rPr>
        <w:t>(Sau đây gọi tắt là Bên A)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BÊN MUA</w:t>
      </w:r>
      <w:r w:rsidRPr="00193A50">
        <w:rPr>
          <w:rFonts w:eastAsia="Times New Roman"/>
          <w:color w:val="000000"/>
          <w:sz w:val="28"/>
          <w:szCs w:val="28"/>
        </w:rPr>
        <w:t>:</w:t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Cs/>
          <w:color w:val="000000"/>
          <w:sz w:val="28"/>
          <w:szCs w:val="28"/>
        </w:rPr>
        <w:t>BÊN:</w:t>
      </w:r>
      <w:r w:rsidRPr="00193A50">
        <w:rPr>
          <w:rFonts w:eastAsia="Times New Roman"/>
          <w:bCs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Cs/>
          <w:color w:val="000000"/>
          <w:sz w:val="28"/>
          <w:szCs w:val="28"/>
        </w:rPr>
        <w:t>CÔNG TY:</w:t>
      </w:r>
      <w:r w:rsidRPr="00193A50">
        <w:rPr>
          <w:rFonts w:eastAsia="Times New Roman"/>
          <w:bCs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Địa chỉ trụ sở chính: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Đại diện bởi ông: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5280"/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 xml:space="preserve">Chức danh: </w:t>
      </w:r>
      <w:r w:rsidRPr="00193A50">
        <w:rPr>
          <w:rFonts w:eastAsia="Times New Roman"/>
          <w:color w:val="000000"/>
          <w:sz w:val="28"/>
          <w:szCs w:val="28"/>
        </w:rPr>
        <w:tab/>
        <w:t>Giám đốc/Tổng giám đốc: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5500"/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Số điện thoại:</w:t>
      </w:r>
      <w:r w:rsidRPr="00193A50">
        <w:rPr>
          <w:rFonts w:eastAsia="Times New Roman"/>
          <w:color w:val="000000"/>
          <w:sz w:val="28"/>
          <w:szCs w:val="28"/>
        </w:rPr>
        <w:tab/>
        <w:t>Fax:</w:t>
      </w:r>
      <w:r w:rsidRPr="00193A50">
        <w:rPr>
          <w:rFonts w:eastAsia="Times New Roman"/>
          <w:color w:val="000000"/>
          <w:sz w:val="28"/>
          <w:szCs w:val="28"/>
        </w:rPr>
        <w:tab/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MST: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outlineLvl w:val="4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i/>
          <w:iCs/>
          <w:color w:val="000000"/>
          <w:sz w:val="28"/>
          <w:szCs w:val="28"/>
        </w:rPr>
        <w:lastRenderedPageBreak/>
        <w:t>(Sau đây gọi tắt là Bên B)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Căn cứ vào hợp đồng mua bán số ………….01/NTD- MCT/2011, bên A giao hàng cho bên B và hai bên tiến hành xác lập biên bản công nợ theo các điều kiện sau:</w:t>
      </w:r>
    </w:p>
    <w:p w:rsidR="0068623A" w:rsidRPr="00193A50" w:rsidRDefault="0068623A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Điều 1</w:t>
      </w:r>
      <w:r w:rsidRPr="00193A50">
        <w:rPr>
          <w:rFonts w:eastAsia="Times New Roman"/>
          <w:color w:val="000000"/>
          <w:sz w:val="28"/>
          <w:szCs w:val="28"/>
        </w:rPr>
        <w:t>. Bên A giao hàng cho bên B mặt hàng: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924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Điều 2</w:t>
      </w:r>
      <w:r w:rsidRPr="00193A50">
        <w:rPr>
          <w:rFonts w:eastAsia="Times New Roman"/>
          <w:color w:val="000000"/>
          <w:sz w:val="28"/>
          <w:szCs w:val="28"/>
        </w:rPr>
        <w:t>. Số lượng, đơn giá,trị giá.</w:t>
      </w:r>
    </w:p>
    <w:p w:rsidR="0068623A" w:rsidRPr="00193A50" w:rsidRDefault="00195CD2">
      <w:pPr>
        <w:tabs>
          <w:tab w:val="left" w:leader="dot" w:pos="660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 xml:space="preserve">- Số lượng: </w:t>
      </w:r>
      <w:r w:rsidRPr="00193A50">
        <w:rPr>
          <w:rFonts w:eastAsia="Times New Roman"/>
          <w:color w:val="000000"/>
          <w:sz w:val="28"/>
          <w:szCs w:val="28"/>
        </w:rPr>
        <w:tab/>
      </w:r>
    </w:p>
    <w:p w:rsidR="0068623A" w:rsidRPr="00193A50" w:rsidRDefault="00195CD2">
      <w:pPr>
        <w:tabs>
          <w:tab w:val="left" w:leader="dot" w:pos="528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- Tương đương với Trị giá: theo HD</w:t>
      </w:r>
      <w:r w:rsidRPr="00193A50">
        <w:rPr>
          <w:rFonts w:eastAsia="Times New Roman"/>
          <w:color w:val="000000"/>
          <w:sz w:val="28"/>
          <w:szCs w:val="28"/>
        </w:rPr>
        <w:tab/>
        <w:t xml:space="preserve"> đồng (đã bao gồm 10% thuế VAT).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(</w:t>
      </w:r>
      <w:r w:rsidRPr="00193A50">
        <w:rPr>
          <w:rFonts w:eastAsia="Times New Roman"/>
          <w:b/>
          <w:bCs/>
          <w:i/>
          <w:iCs/>
          <w:color w:val="000000"/>
          <w:sz w:val="28"/>
          <w:szCs w:val="28"/>
        </w:rPr>
        <w:t>Bằng chữ: ……………………..</w:t>
      </w:r>
      <w:r w:rsidRPr="00193A50">
        <w:rPr>
          <w:rFonts w:eastAsia="Times New Roman"/>
          <w:color w:val="000000"/>
          <w:sz w:val="28"/>
          <w:szCs w:val="28"/>
        </w:rPr>
        <w:t>).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Điều 3</w:t>
      </w:r>
      <w:r w:rsidRPr="00193A50">
        <w:rPr>
          <w:rFonts w:eastAsia="Times New Roman"/>
          <w:color w:val="000000"/>
          <w:sz w:val="28"/>
          <w:szCs w:val="28"/>
        </w:rPr>
        <w:t>. Bên A xác nhận đã giao và bên B xác nhận đã nhận đủ số lượng là …………….. với tổng trị giá đã bao gồm thuế VAT là: ……………………..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Bên B có trách nhiệm thanh toán trị giá tiền hàng trên cho Bên A trước ngày …./…./20…...</w:t>
      </w:r>
      <w:r w:rsidRPr="00193A50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b/>
          <w:bCs/>
          <w:color w:val="000000"/>
          <w:sz w:val="28"/>
          <w:szCs w:val="28"/>
        </w:rPr>
        <w:t>Điều 4.</w:t>
      </w:r>
      <w:r w:rsidRPr="00193A50">
        <w:rPr>
          <w:rFonts w:eastAsia="Times New Roman"/>
          <w:color w:val="000000"/>
          <w:sz w:val="28"/>
          <w:szCs w:val="28"/>
        </w:rPr>
        <w:t xml:space="preserve"> Trong trường hợp bên B không thực hiện đúng cam kết trong </w:t>
      </w:r>
      <w:r w:rsidRPr="00193A50">
        <w:rPr>
          <w:rFonts w:eastAsia="Times New Roman"/>
          <w:b/>
          <w:color w:val="000000"/>
          <w:sz w:val="28"/>
          <w:szCs w:val="28"/>
        </w:rPr>
        <w:t>biên bản giao hàng</w:t>
      </w:r>
      <w:r w:rsidRPr="00193A50">
        <w:rPr>
          <w:rFonts w:eastAsia="Times New Roman"/>
          <w:color w:val="000000"/>
          <w:sz w:val="28"/>
          <w:szCs w:val="28"/>
        </w:rPr>
        <w:t xml:space="preserve"> này và làm thiệt hại đến kinh tế của bên A thì bên A có quyền chủ động đưa sự việc này ra trước cơ quan pháp luật để giải quyết.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Biên bản xác nhận công nợ này được làm thành 02 bản, mỗi bên giữ 01 bản và có giá trị pháp lý như nhau./.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> </w:t>
      </w:r>
    </w:p>
    <w:p w:rsidR="0068623A" w:rsidRPr="00193A50" w:rsidRDefault="00195CD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193A50">
        <w:rPr>
          <w:rFonts w:eastAsia="Times New Roman"/>
          <w:color w:val="000000"/>
          <w:sz w:val="28"/>
          <w:szCs w:val="28"/>
        </w:rPr>
        <w:t xml:space="preserve">            </w:t>
      </w:r>
      <w:r w:rsidR="006643C6">
        <w:rPr>
          <w:rFonts w:eastAsia="Times New Roman"/>
          <w:b/>
          <w:bCs/>
          <w:color w:val="000000"/>
          <w:sz w:val="28"/>
          <w:szCs w:val="28"/>
        </w:rPr>
        <w:t>ĐẠI DIỆN BÊN A      </w:t>
      </w:r>
      <w:r w:rsidRPr="00193A50">
        <w:rPr>
          <w:rFonts w:eastAsia="Times New Roman"/>
          <w:b/>
          <w:bCs/>
          <w:color w:val="000000"/>
          <w:sz w:val="28"/>
          <w:szCs w:val="28"/>
        </w:rPr>
        <w:t>              </w:t>
      </w:r>
      <w:r w:rsidR="006643C6">
        <w:rPr>
          <w:rFonts w:eastAsia="Times New Roman"/>
          <w:b/>
          <w:bCs/>
          <w:color w:val="000000"/>
          <w:sz w:val="28"/>
          <w:szCs w:val="28"/>
        </w:rPr>
        <w:t xml:space="preserve">        </w:t>
      </w:r>
      <w:r w:rsidRPr="00193A50">
        <w:rPr>
          <w:rFonts w:eastAsia="Times New Roman"/>
          <w:b/>
          <w:bCs/>
          <w:color w:val="000000"/>
          <w:sz w:val="28"/>
          <w:szCs w:val="28"/>
        </w:rPr>
        <w:t xml:space="preserve"> ĐẠI DIỆN BÊN B</w:t>
      </w:r>
    </w:p>
    <w:p w:rsidR="00195CD2" w:rsidRPr="00193A50" w:rsidRDefault="00195CD2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</w:p>
    <w:sectPr w:rsidR="00195CD2" w:rsidRPr="00193A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7E" w:rsidRDefault="0079777E">
      <w:pPr>
        <w:spacing w:after="0" w:line="240" w:lineRule="auto"/>
      </w:pPr>
      <w:r>
        <w:separator/>
      </w:r>
    </w:p>
  </w:endnote>
  <w:endnote w:type="continuationSeparator" w:id="0">
    <w:p w:rsidR="0079777E" w:rsidRDefault="007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7E" w:rsidRDefault="0079777E">
      <w:pPr>
        <w:spacing w:after="0" w:line="240" w:lineRule="auto"/>
      </w:pPr>
      <w:r>
        <w:separator/>
      </w:r>
    </w:p>
  </w:footnote>
  <w:footnote w:type="continuationSeparator" w:id="0">
    <w:p w:rsidR="0079777E" w:rsidRDefault="007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C6" w:rsidRPr="006643C6" w:rsidRDefault="00F25E32">
    <w:pPr>
      <w:pStyle w:val="Header"/>
      <w:rPr>
        <w:color w:val="FF0000"/>
        <w:sz w:val="28"/>
        <w:szCs w:val="28"/>
      </w:rPr>
    </w:pPr>
    <w:r>
      <w:rPr>
        <w:rFonts w:ascii=".VnTime" w:hAnsi=".VnTime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49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3A50"/>
    <w:rsid w:val="00195CD2"/>
    <w:rsid w:val="006643C6"/>
    <w:rsid w:val="0068623A"/>
    <w:rsid w:val="0079777E"/>
    <w:rsid w:val="00F25E32"/>
    <w:rsid w:val="3DB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36EBCC1"/>
  <w15:docId w15:val="{E74488A9-A93C-4D59-8A1C-367715E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1229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giao hàng hóa</vt:lpstr>
    </vt:vector>
  </TitlesOfParts>
  <Company>Meta.vn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giao hàng hóa</dc:title>
  <dc:subject>Mẫu biên bản giao nhận hàng hóa</dc:subject>
  <dc:creator>ngoc</dc:creator>
  <cp:keywords>Mẫu biên bản giao nhận hàng hóa, Mẫu biên bản giao hàng hóa</cp:keywords>
  <cp:lastModifiedBy>Laptop88</cp:lastModifiedBy>
  <cp:revision>4</cp:revision>
  <dcterms:created xsi:type="dcterms:W3CDTF">2020-06-20T03:26:00Z</dcterms:created>
  <dcterms:modified xsi:type="dcterms:W3CDTF">2020-10-19T04:44:00Z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